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19A4" w:rsidRDefault="004919A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4919A4" w:rsidRDefault="00492B5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Отчёт о проведённых мероприятиях</w:t>
      </w:r>
    </w:p>
    <w:p w:rsidR="004919A4" w:rsidRDefault="00492B5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 рамках Недели безопасности дорожного движения</w:t>
      </w:r>
    </w:p>
    <w:p w:rsidR="004363D3" w:rsidRDefault="004363D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2021-2022 учебного года</w:t>
      </w:r>
    </w:p>
    <w:p w:rsidR="004363D3" w:rsidRDefault="004363D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 Муниципальном общеобразовательном бюджетном учреждении «Средняя общеобразовательная школа</w:t>
      </w:r>
    </w:p>
    <w:p w:rsidR="004919A4" w:rsidRDefault="004363D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«Кудровский центр образования № 1»</w:t>
      </w:r>
    </w:p>
    <w:p w:rsidR="004919A4" w:rsidRDefault="004919A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4919A4" w:rsidRDefault="00492B5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В период с 06 по 17</w:t>
      </w:r>
      <w:r w:rsidR="004363D3">
        <w:rPr>
          <w:rFonts w:ascii="Times New Roman" w:eastAsia="Times New Roman" w:hAnsi="Times New Roman" w:cs="Times New Roman"/>
          <w:sz w:val="28"/>
        </w:rPr>
        <w:t xml:space="preserve"> сентября в МОБУ «СОШ «Кудровский ЦО № 1» проходила</w:t>
      </w:r>
      <w:r>
        <w:rPr>
          <w:rFonts w:ascii="Times New Roman" w:eastAsia="Times New Roman" w:hAnsi="Times New Roman" w:cs="Times New Roman"/>
          <w:sz w:val="28"/>
        </w:rPr>
        <w:t xml:space="preserve"> Неделя безопасности</w:t>
      </w:r>
      <w:r w:rsidR="004363D3">
        <w:rPr>
          <w:rFonts w:ascii="Times New Roman" w:eastAsia="Times New Roman" w:hAnsi="Times New Roman" w:cs="Times New Roman"/>
          <w:sz w:val="28"/>
        </w:rPr>
        <w:t xml:space="preserve"> дорожного движения</w:t>
      </w:r>
      <w:r>
        <w:rPr>
          <w:rFonts w:ascii="Times New Roman" w:eastAsia="Times New Roman" w:hAnsi="Times New Roman" w:cs="Times New Roman"/>
          <w:sz w:val="28"/>
        </w:rPr>
        <w:t xml:space="preserve">, которая призвана привлечь внимание </w:t>
      </w:r>
      <w:r w:rsidR="004363D3">
        <w:rPr>
          <w:rFonts w:ascii="Times New Roman" w:eastAsia="Times New Roman" w:hAnsi="Times New Roman" w:cs="Times New Roman"/>
          <w:sz w:val="28"/>
        </w:rPr>
        <w:t>об</w:t>
      </w:r>
      <w:r>
        <w:rPr>
          <w:rFonts w:ascii="Times New Roman" w:eastAsia="Times New Roman" w:hAnsi="Times New Roman" w:cs="Times New Roman"/>
          <w:sz w:val="28"/>
        </w:rPr>
        <w:t>уча</w:t>
      </w:r>
      <w:r w:rsidR="004363D3">
        <w:rPr>
          <w:rFonts w:ascii="Times New Roman" w:eastAsia="Times New Roman" w:hAnsi="Times New Roman" w:cs="Times New Roman"/>
          <w:sz w:val="28"/>
        </w:rPr>
        <w:t>ю</w:t>
      </w:r>
      <w:r w:rsidR="00BC5A96">
        <w:rPr>
          <w:rFonts w:ascii="Times New Roman" w:eastAsia="Times New Roman" w:hAnsi="Times New Roman" w:cs="Times New Roman"/>
          <w:sz w:val="28"/>
        </w:rPr>
        <w:t xml:space="preserve">щихся, воспитанников </w:t>
      </w:r>
      <w:r>
        <w:rPr>
          <w:rFonts w:ascii="Times New Roman" w:eastAsia="Times New Roman" w:hAnsi="Times New Roman" w:cs="Times New Roman"/>
          <w:sz w:val="28"/>
        </w:rPr>
        <w:t>и родителей к вопросам безопасности дорожного движения.</w:t>
      </w:r>
    </w:p>
    <w:p w:rsidR="004919A4" w:rsidRDefault="00492B5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Цель и задачи: </w:t>
      </w:r>
      <w:r>
        <w:rPr>
          <w:rFonts w:ascii="Times New Roman" w:eastAsia="Times New Roman" w:hAnsi="Times New Roman" w:cs="Times New Roman"/>
          <w:sz w:val="28"/>
        </w:rPr>
        <w:t>расширить знания детей о правилах дорожного движения, развивать навыки безопасного поведения детей на дороге, показать необходимость соблюдения правил дорожного движения, развивать осмотрительность, осторожность на дороге.</w:t>
      </w:r>
    </w:p>
    <w:p w:rsidR="004919A4" w:rsidRDefault="004363D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В рамках Недели</w:t>
      </w:r>
      <w:r w:rsidR="00BC5A96">
        <w:rPr>
          <w:rFonts w:ascii="Times New Roman" w:eastAsia="Times New Roman" w:hAnsi="Times New Roman" w:cs="Times New Roman"/>
          <w:sz w:val="28"/>
        </w:rPr>
        <w:t xml:space="preserve"> безопасности дорожного движения</w:t>
      </w:r>
      <w:r>
        <w:rPr>
          <w:rFonts w:ascii="Times New Roman" w:eastAsia="Times New Roman" w:hAnsi="Times New Roman" w:cs="Times New Roman"/>
          <w:sz w:val="28"/>
        </w:rPr>
        <w:t xml:space="preserve"> в школе и в дошкольных отделениях</w:t>
      </w:r>
      <w:r w:rsidR="00492B5B">
        <w:rPr>
          <w:rFonts w:ascii="Times New Roman" w:eastAsia="Times New Roman" w:hAnsi="Times New Roman" w:cs="Times New Roman"/>
          <w:sz w:val="28"/>
        </w:rPr>
        <w:t xml:space="preserve"> были проведены различные по форме мероприятия: беседы, классные часы, игры, викторины, конкурсы рисунков и поделок.  Во всех </w:t>
      </w:r>
      <w:r w:rsidR="00BC5A96">
        <w:rPr>
          <w:rFonts w:ascii="Times New Roman" w:eastAsia="Times New Roman" w:hAnsi="Times New Roman" w:cs="Times New Roman"/>
          <w:sz w:val="28"/>
        </w:rPr>
        <w:t xml:space="preserve">группах дошкольных отделений, </w:t>
      </w:r>
      <w:r w:rsidR="00492B5B">
        <w:rPr>
          <w:rFonts w:ascii="Times New Roman" w:eastAsia="Times New Roman" w:hAnsi="Times New Roman" w:cs="Times New Roman"/>
          <w:sz w:val="28"/>
        </w:rPr>
        <w:t>классах</w:t>
      </w:r>
      <w:r w:rsidR="00BC5A96">
        <w:rPr>
          <w:rFonts w:ascii="Times New Roman" w:eastAsia="Times New Roman" w:hAnsi="Times New Roman" w:cs="Times New Roman"/>
          <w:sz w:val="28"/>
        </w:rPr>
        <w:t xml:space="preserve"> школы, </w:t>
      </w:r>
      <w:r w:rsidR="00492B5B">
        <w:rPr>
          <w:rFonts w:ascii="Times New Roman" w:eastAsia="Times New Roman" w:hAnsi="Times New Roman" w:cs="Times New Roman"/>
          <w:sz w:val="28"/>
        </w:rPr>
        <w:t xml:space="preserve">с </w:t>
      </w:r>
      <w:r>
        <w:rPr>
          <w:rFonts w:ascii="Times New Roman" w:eastAsia="Times New Roman" w:hAnsi="Times New Roman" w:cs="Times New Roman"/>
          <w:sz w:val="28"/>
        </w:rPr>
        <w:t>об</w:t>
      </w:r>
      <w:r w:rsidR="00492B5B">
        <w:rPr>
          <w:rFonts w:ascii="Times New Roman" w:eastAsia="Times New Roman" w:hAnsi="Times New Roman" w:cs="Times New Roman"/>
          <w:sz w:val="28"/>
        </w:rPr>
        <w:t>уча</w:t>
      </w:r>
      <w:r>
        <w:rPr>
          <w:rFonts w:ascii="Times New Roman" w:eastAsia="Times New Roman" w:hAnsi="Times New Roman" w:cs="Times New Roman"/>
          <w:sz w:val="28"/>
        </w:rPr>
        <w:t>ю</w:t>
      </w:r>
      <w:r w:rsidR="00492B5B">
        <w:rPr>
          <w:rFonts w:ascii="Times New Roman" w:eastAsia="Times New Roman" w:hAnsi="Times New Roman" w:cs="Times New Roman"/>
          <w:sz w:val="28"/>
        </w:rPr>
        <w:t xml:space="preserve">щимися </w:t>
      </w:r>
      <w:r w:rsidR="00BC5A96">
        <w:rPr>
          <w:rFonts w:ascii="Times New Roman" w:eastAsia="Times New Roman" w:hAnsi="Times New Roman" w:cs="Times New Roman"/>
          <w:sz w:val="28"/>
        </w:rPr>
        <w:t xml:space="preserve">и воспитанниками </w:t>
      </w:r>
      <w:r w:rsidR="00492B5B">
        <w:rPr>
          <w:rFonts w:ascii="Times New Roman" w:eastAsia="Times New Roman" w:hAnsi="Times New Roman" w:cs="Times New Roman"/>
          <w:sz w:val="28"/>
        </w:rPr>
        <w:t>проведены инструктажи по ПДД, правилам поведения в транспорте (в том числе в школьном автобусе), на проезжей части, во дворах.</w:t>
      </w:r>
    </w:p>
    <w:p w:rsidR="004919A4" w:rsidRDefault="00492B5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С </w:t>
      </w:r>
      <w:r w:rsidR="004363D3">
        <w:rPr>
          <w:rFonts w:ascii="Times New Roman" w:eastAsia="Times New Roman" w:hAnsi="Times New Roman" w:cs="Times New Roman"/>
          <w:sz w:val="28"/>
        </w:rPr>
        <w:t>об</w:t>
      </w:r>
      <w:r>
        <w:rPr>
          <w:rFonts w:ascii="Times New Roman" w:eastAsia="Times New Roman" w:hAnsi="Times New Roman" w:cs="Times New Roman"/>
          <w:sz w:val="28"/>
        </w:rPr>
        <w:t>уча</w:t>
      </w:r>
      <w:r w:rsidR="004363D3">
        <w:rPr>
          <w:rFonts w:ascii="Times New Roman" w:eastAsia="Times New Roman" w:hAnsi="Times New Roman" w:cs="Times New Roman"/>
          <w:sz w:val="28"/>
        </w:rPr>
        <w:t xml:space="preserve">ющимися 1-4 классов были </w:t>
      </w:r>
      <w:r>
        <w:rPr>
          <w:rFonts w:ascii="Times New Roman" w:eastAsia="Times New Roman" w:hAnsi="Times New Roman" w:cs="Times New Roman"/>
          <w:sz w:val="28"/>
        </w:rPr>
        <w:t>проведены беседы «Осторожно, дорога!», «Мы – участники дорожного движе</w:t>
      </w:r>
      <w:r w:rsidR="004363D3">
        <w:rPr>
          <w:rFonts w:ascii="Times New Roman" w:eastAsia="Times New Roman" w:hAnsi="Times New Roman" w:cs="Times New Roman"/>
          <w:sz w:val="28"/>
        </w:rPr>
        <w:t xml:space="preserve">ния», «Безопасный путь Дом-школа </w:t>
      </w:r>
      <w:r>
        <w:rPr>
          <w:rFonts w:ascii="Times New Roman" w:eastAsia="Times New Roman" w:hAnsi="Times New Roman" w:cs="Times New Roman"/>
          <w:sz w:val="28"/>
        </w:rPr>
        <w:t xml:space="preserve">-Дом». </w:t>
      </w:r>
      <w:r w:rsidR="00687A9F">
        <w:rPr>
          <w:rFonts w:ascii="Times New Roman" w:eastAsia="Times New Roman" w:hAnsi="Times New Roman" w:cs="Times New Roman"/>
          <w:sz w:val="28"/>
        </w:rPr>
        <w:t>Проведена акция «Шагающий автобус».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4363D3">
        <w:rPr>
          <w:rFonts w:ascii="Times New Roman" w:eastAsia="Times New Roman" w:hAnsi="Times New Roman" w:cs="Times New Roman"/>
          <w:sz w:val="28"/>
        </w:rPr>
        <w:t>Обу</w:t>
      </w:r>
      <w:r>
        <w:rPr>
          <w:rFonts w:ascii="Times New Roman" w:eastAsia="Times New Roman" w:hAnsi="Times New Roman" w:cs="Times New Roman"/>
          <w:sz w:val="28"/>
        </w:rPr>
        <w:t>ча</w:t>
      </w:r>
      <w:r w:rsidR="004363D3">
        <w:rPr>
          <w:rFonts w:ascii="Times New Roman" w:eastAsia="Times New Roman" w:hAnsi="Times New Roman" w:cs="Times New Roman"/>
          <w:sz w:val="28"/>
        </w:rPr>
        <w:t>ю</w:t>
      </w:r>
      <w:r>
        <w:rPr>
          <w:rFonts w:ascii="Times New Roman" w:eastAsia="Times New Roman" w:hAnsi="Times New Roman" w:cs="Times New Roman"/>
          <w:sz w:val="28"/>
        </w:rPr>
        <w:t xml:space="preserve">щиеся начальных классов с интересом принимали участие в </w:t>
      </w:r>
      <w:r w:rsidR="004363D3">
        <w:rPr>
          <w:rFonts w:ascii="Times New Roman" w:eastAsia="Times New Roman" w:hAnsi="Times New Roman" w:cs="Times New Roman"/>
          <w:sz w:val="28"/>
        </w:rPr>
        <w:t xml:space="preserve">играх и викторинах на проверку </w:t>
      </w:r>
      <w:r>
        <w:rPr>
          <w:rFonts w:ascii="Times New Roman" w:eastAsia="Times New Roman" w:hAnsi="Times New Roman" w:cs="Times New Roman"/>
          <w:sz w:val="28"/>
        </w:rPr>
        <w:t>знаний правил дорожного движения, сигналов светофора, правил повед</w:t>
      </w:r>
      <w:r w:rsidR="004363D3">
        <w:rPr>
          <w:rFonts w:ascii="Times New Roman" w:eastAsia="Times New Roman" w:hAnsi="Times New Roman" w:cs="Times New Roman"/>
          <w:sz w:val="28"/>
        </w:rPr>
        <w:t xml:space="preserve">ения на дороге.    Интересными </w:t>
      </w:r>
      <w:r>
        <w:rPr>
          <w:rFonts w:ascii="Times New Roman" w:eastAsia="Times New Roman" w:hAnsi="Times New Roman" w:cs="Times New Roman"/>
          <w:sz w:val="28"/>
        </w:rPr>
        <w:t>и познавательными были викторины и игры «Красный, жёлтый, зел</w:t>
      </w:r>
      <w:r w:rsidR="004363D3">
        <w:rPr>
          <w:rFonts w:ascii="Times New Roman" w:eastAsia="Times New Roman" w:hAnsi="Times New Roman" w:cs="Times New Roman"/>
          <w:sz w:val="28"/>
        </w:rPr>
        <w:t xml:space="preserve">ёный», «Дорога без опасности», </w:t>
      </w:r>
      <w:r>
        <w:rPr>
          <w:rFonts w:ascii="Times New Roman" w:eastAsia="Times New Roman" w:hAnsi="Times New Roman" w:cs="Times New Roman"/>
          <w:sz w:val="28"/>
        </w:rPr>
        <w:t>«Знатоки ПДД».</w:t>
      </w:r>
    </w:p>
    <w:p w:rsidR="004919A4" w:rsidRDefault="00492B5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В 5-6 классах проведены беседы и классные часы на тему «Дорожные знаки и дорожная разметка», «Причины ДТП», «Это должен знать каждый».</w:t>
      </w:r>
    </w:p>
    <w:p w:rsidR="004363D3" w:rsidRDefault="00492B5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    В 7-8 классах проведены беседы на темы: «Я - пешеход!», </w:t>
      </w:r>
      <w:r w:rsidR="004363D3">
        <w:rPr>
          <w:rFonts w:ascii="Times New Roman" w:eastAsia="Times New Roman" w:hAnsi="Times New Roman" w:cs="Times New Roman"/>
          <w:sz w:val="28"/>
        </w:rPr>
        <w:t>«Правила для велосипедистов"».</w:t>
      </w:r>
    </w:p>
    <w:p w:rsidR="004919A4" w:rsidRDefault="004363D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492B5B">
        <w:rPr>
          <w:rFonts w:ascii="Times New Roman" w:eastAsia="Times New Roman" w:hAnsi="Times New Roman" w:cs="Times New Roman"/>
          <w:sz w:val="28"/>
        </w:rPr>
        <w:t xml:space="preserve">     В 9-11 классах проведены беседы на тему «Правила дорожного движения – правила жизни!». В конце каждого учебного дня Недели безопасности классными руководителями проводились пятиминутки по ПДД.</w:t>
      </w:r>
    </w:p>
    <w:p w:rsidR="004919A4" w:rsidRDefault="00492B5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В течение "Недели БДД" были обновлены уголки безопасности в классах. Оформлены тематические стенды по ПДД для детей и </w:t>
      </w:r>
      <w:r w:rsidR="004363D3">
        <w:rPr>
          <w:rFonts w:ascii="Times New Roman" w:eastAsia="Times New Roman" w:hAnsi="Times New Roman" w:cs="Times New Roman"/>
          <w:sz w:val="28"/>
        </w:rPr>
        <w:t xml:space="preserve">родителей с важной информацией </w:t>
      </w:r>
      <w:r>
        <w:rPr>
          <w:rFonts w:ascii="Times New Roman" w:eastAsia="Times New Roman" w:hAnsi="Times New Roman" w:cs="Times New Roman"/>
          <w:sz w:val="28"/>
        </w:rPr>
        <w:t>о ПДД. На стендах для родителей размещена информация о необходимости использования ремней безопасности и удерживающих устройств при перевозке детей в личном автомобиле.</w:t>
      </w:r>
    </w:p>
    <w:p w:rsidR="004919A4" w:rsidRDefault="004363D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В сентябре 2021года</w:t>
      </w:r>
      <w:r w:rsidR="00492B5B">
        <w:rPr>
          <w:rFonts w:ascii="Times New Roman" w:eastAsia="Times New Roman" w:hAnsi="Times New Roman" w:cs="Times New Roman"/>
          <w:sz w:val="28"/>
        </w:rPr>
        <w:t xml:space="preserve"> были проведены ро</w:t>
      </w:r>
      <w:r>
        <w:rPr>
          <w:rFonts w:ascii="Times New Roman" w:eastAsia="Times New Roman" w:hAnsi="Times New Roman" w:cs="Times New Roman"/>
          <w:sz w:val="28"/>
        </w:rPr>
        <w:t>дительские собрания. На которых</w:t>
      </w:r>
      <w:r w:rsidR="00492B5B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были </w:t>
      </w:r>
      <w:r w:rsidR="00492B5B">
        <w:rPr>
          <w:rFonts w:ascii="Times New Roman" w:eastAsia="Times New Roman" w:hAnsi="Times New Roman" w:cs="Times New Roman"/>
          <w:sz w:val="28"/>
        </w:rPr>
        <w:t>затронул вопросы использования</w:t>
      </w:r>
      <w:r>
        <w:rPr>
          <w:rFonts w:ascii="Times New Roman" w:eastAsia="Times New Roman" w:hAnsi="Times New Roman" w:cs="Times New Roman"/>
          <w:sz w:val="28"/>
        </w:rPr>
        <w:t xml:space="preserve"> обучающимися </w:t>
      </w:r>
      <w:r w:rsidR="00BC5A96">
        <w:rPr>
          <w:rFonts w:ascii="Times New Roman" w:eastAsia="Times New Roman" w:hAnsi="Times New Roman" w:cs="Times New Roman"/>
          <w:sz w:val="28"/>
        </w:rPr>
        <w:t xml:space="preserve">и воспитанниками </w:t>
      </w:r>
      <w:r>
        <w:rPr>
          <w:rFonts w:ascii="Times New Roman" w:eastAsia="Times New Roman" w:hAnsi="Times New Roman" w:cs="Times New Roman"/>
          <w:sz w:val="28"/>
        </w:rPr>
        <w:t>света возвращающих элементов,</w:t>
      </w:r>
      <w:r w:rsidR="00492B5B">
        <w:rPr>
          <w:rFonts w:ascii="Times New Roman" w:eastAsia="Times New Roman" w:hAnsi="Times New Roman" w:cs="Times New Roman"/>
          <w:sz w:val="28"/>
        </w:rPr>
        <w:t xml:space="preserve"> </w:t>
      </w:r>
      <w:r w:rsidR="00BC5A96">
        <w:rPr>
          <w:rFonts w:ascii="Times New Roman" w:eastAsia="Times New Roman" w:hAnsi="Times New Roman" w:cs="Times New Roman"/>
          <w:sz w:val="28"/>
        </w:rPr>
        <w:t xml:space="preserve">использования </w:t>
      </w:r>
      <w:r w:rsidR="00492B5B">
        <w:rPr>
          <w:rFonts w:ascii="Times New Roman" w:eastAsia="Times New Roman" w:hAnsi="Times New Roman" w:cs="Times New Roman"/>
          <w:sz w:val="28"/>
        </w:rPr>
        <w:t>водителями и пассажирами ремней безопасности, детских удерживающих средств, о возрастных ограничениях самостоятельного появления детей на дорогах без сопровождения взрослых и вождении велосипедов, скутеров и мопедов. Были разъяснены меры ответственности детей и родителей за несоблюдение правил дорожного движения.</w:t>
      </w:r>
    </w:p>
    <w:p w:rsidR="004363D3" w:rsidRDefault="00492B5B">
      <w:pPr>
        <w:spacing w:after="0" w:line="360" w:lineRule="auto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>Информация о проведённых мероприяти</w:t>
      </w:r>
      <w:r w:rsidR="004423C8">
        <w:rPr>
          <w:rFonts w:ascii="Times New Roman" w:eastAsia="Times New Roman" w:hAnsi="Times New Roman" w:cs="Times New Roman"/>
          <w:sz w:val="28"/>
        </w:rPr>
        <w:t xml:space="preserve">ях размещается на сайте </w:t>
      </w:r>
      <w:proofErr w:type="gramStart"/>
      <w:r w:rsidR="004423C8">
        <w:rPr>
          <w:rFonts w:ascii="Times New Roman" w:eastAsia="Times New Roman" w:hAnsi="Times New Roman" w:cs="Times New Roman"/>
          <w:sz w:val="28"/>
        </w:rPr>
        <w:t>школы</w:t>
      </w:r>
      <w:r>
        <w:rPr>
          <w:rFonts w:ascii="Times New Roman" w:eastAsia="Times New Roman" w:hAnsi="Times New Roman" w:cs="Times New Roman"/>
          <w:sz w:val="28"/>
        </w:rPr>
        <w:t xml:space="preserve">  </w:t>
      </w:r>
      <w:r w:rsidR="004363D3" w:rsidRPr="00266C92">
        <w:rPr>
          <w:rStyle w:val="a3"/>
          <w:rFonts w:ascii="Times New Roman" w:hAnsi="Times New Roman" w:cs="Times New Roman"/>
          <w:sz w:val="28"/>
          <w:szCs w:val="28"/>
        </w:rPr>
        <w:t>https://kudrovo.vsevobr.r</w:t>
      </w:r>
      <w:r w:rsidR="00266C92">
        <w:rPr>
          <w:rStyle w:val="a3"/>
          <w:rFonts w:ascii="Times New Roman" w:hAnsi="Times New Roman" w:cs="Times New Roman"/>
          <w:sz w:val="28"/>
          <w:szCs w:val="28"/>
        </w:rPr>
        <w:t>u/mobu-kudrovskaya-sosh-1/page-</w:t>
      </w:r>
      <w:proofErr w:type="gramEnd"/>
    </w:p>
    <w:p w:rsidR="004363D3" w:rsidRDefault="004363D3">
      <w:pPr>
        <w:spacing w:after="0" w:line="360" w:lineRule="auto"/>
        <w:jc w:val="both"/>
        <w:rPr>
          <w:rStyle w:val="a3"/>
          <w:rFonts w:ascii="Times New Roman" w:hAnsi="Times New Roman" w:cs="Times New Roman"/>
          <w:sz w:val="28"/>
          <w:szCs w:val="28"/>
        </w:rPr>
      </w:pPr>
    </w:p>
    <w:p w:rsidR="004363D3" w:rsidRDefault="004363D3">
      <w:pPr>
        <w:spacing w:after="0" w:line="360" w:lineRule="auto"/>
        <w:jc w:val="both"/>
        <w:rPr>
          <w:rStyle w:val="a3"/>
          <w:rFonts w:ascii="Times New Roman" w:hAnsi="Times New Roman" w:cs="Times New Roman"/>
          <w:sz w:val="28"/>
          <w:szCs w:val="28"/>
        </w:rPr>
      </w:pPr>
    </w:p>
    <w:p w:rsidR="004363D3" w:rsidRDefault="004363D3">
      <w:pPr>
        <w:spacing w:after="0" w:line="360" w:lineRule="auto"/>
        <w:jc w:val="both"/>
        <w:rPr>
          <w:rStyle w:val="a3"/>
          <w:rFonts w:ascii="Times New Roman" w:hAnsi="Times New Roman" w:cs="Times New Roman"/>
          <w:sz w:val="28"/>
          <w:szCs w:val="28"/>
        </w:rPr>
      </w:pPr>
    </w:p>
    <w:p w:rsidR="004363D3" w:rsidRDefault="004363D3">
      <w:pPr>
        <w:spacing w:after="0" w:line="360" w:lineRule="auto"/>
        <w:jc w:val="both"/>
        <w:rPr>
          <w:rStyle w:val="a3"/>
          <w:rFonts w:ascii="Times New Roman" w:hAnsi="Times New Roman" w:cs="Times New Roman"/>
          <w:sz w:val="28"/>
          <w:szCs w:val="28"/>
        </w:rPr>
      </w:pPr>
    </w:p>
    <w:p w:rsidR="004363D3" w:rsidRDefault="004363D3">
      <w:pPr>
        <w:spacing w:after="0" w:line="360" w:lineRule="auto"/>
        <w:jc w:val="both"/>
        <w:rPr>
          <w:rStyle w:val="a3"/>
          <w:rFonts w:ascii="Times New Roman" w:hAnsi="Times New Roman" w:cs="Times New Roman"/>
          <w:sz w:val="28"/>
          <w:szCs w:val="28"/>
        </w:rPr>
      </w:pPr>
    </w:p>
    <w:p w:rsidR="004363D3" w:rsidRDefault="004363D3">
      <w:pPr>
        <w:spacing w:after="0" w:line="360" w:lineRule="auto"/>
        <w:jc w:val="both"/>
        <w:rPr>
          <w:rStyle w:val="a3"/>
          <w:rFonts w:ascii="Times New Roman" w:hAnsi="Times New Roman" w:cs="Times New Roman"/>
          <w:sz w:val="28"/>
          <w:szCs w:val="28"/>
        </w:rPr>
      </w:pPr>
    </w:p>
    <w:p w:rsidR="004363D3" w:rsidRDefault="004363D3">
      <w:pPr>
        <w:spacing w:after="0" w:line="360" w:lineRule="auto"/>
        <w:jc w:val="both"/>
        <w:rPr>
          <w:rStyle w:val="a3"/>
          <w:rFonts w:ascii="Times New Roman" w:hAnsi="Times New Roman" w:cs="Times New Roman"/>
          <w:sz w:val="28"/>
          <w:szCs w:val="28"/>
        </w:rPr>
      </w:pPr>
    </w:p>
    <w:p w:rsidR="004363D3" w:rsidRDefault="004363D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919A4" w:rsidRDefault="004919A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919A4" w:rsidRDefault="004919A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266C92" w:rsidRDefault="00266C9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266C92" w:rsidRDefault="00266C92" w:rsidP="00266C92">
      <w:pPr>
        <w:spacing w:after="0" w:line="360" w:lineRule="auto"/>
        <w:ind w:left="-1560"/>
        <w:jc w:val="both"/>
        <w:rPr>
          <w:rFonts w:ascii="Times New Roman" w:eastAsia="Times New Roman" w:hAnsi="Times New Roman" w:cs="Times New Roman"/>
          <w:sz w:val="28"/>
        </w:rPr>
      </w:pPr>
    </w:p>
    <w:p w:rsidR="00266C92" w:rsidRDefault="00266C9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266C92">
        <w:rPr>
          <w:rFonts w:ascii="Times New Roman" w:eastAsia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6010275" cy="3457575"/>
            <wp:effectExtent l="0" t="0" r="9525" b="9525"/>
            <wp:docPr id="1" name="Рисунок 1" descr="D:\Личные данные\Рабочий стол\2021-2022 учебный год\Мероприятия\IMG_8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ичные данные\Рабочий стол\2021-2022 учебный год\Мероприятия\IMG_84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734" cy="347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3134" w:rsidRPr="005E3134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5757545" cy="5916999"/>
            <wp:effectExtent l="0" t="3492" r="0" b="0"/>
            <wp:docPr id="10" name="Рисунок 10" descr="D:\Личные данные\Рабочий стол\2021-2022 учебный год\Мероприятия\IMG_8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Личные данные\Рабочий стол\2021-2022 учебный год\Мероприятия\IMG_84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4068" cy="592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3134" w:rsidRPr="005E3134">
        <w:rPr>
          <w:rFonts w:ascii="Times New Roman" w:eastAsia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D:\Личные данные\Рабочий стол\2021-2022 учебный год\Мероприятия\IMG_852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Личные данные\Рабочий стол\2021-2022 учебный год\Мероприятия\IMG_8521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6C92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2971800" cy="4038600"/>
            <wp:effectExtent l="0" t="0" r="0" b="0"/>
            <wp:docPr id="2" name="Рисунок 2" descr="D:\Личные данные\Рабочий стол\2021-2022 учебный год\Мероприятия\IMG_8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ичные данные\Рабочий стол\2021-2022 учебный год\Мероприятия\IMG_84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81939" cy="4052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6C92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2933065" cy="4018656"/>
            <wp:effectExtent l="0" t="0" r="635" b="1270"/>
            <wp:docPr id="7" name="Рисунок 7" descr="D:\Личные данные\Рабочий стол\2021-2022 учебный год\Мероприятия\IMG_8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Личные данные\Рабочий стол\2021-2022 учебный год\Мероприятия\IMG_84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135" cy="4024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23C8" w:rsidRPr="00266C92">
        <w:rPr>
          <w:rFonts w:ascii="Times New Roman" w:eastAsia="Times New Roman" w:hAnsi="Times New Roman" w:cs="Times New Roman"/>
          <w:noProof/>
          <w:sz w:val="28"/>
        </w:rPr>
        <w:lastRenderedPageBreak/>
        <w:drawing>
          <wp:inline distT="0" distB="0" distL="0" distR="0" wp14:anchorId="78B79DBD" wp14:editId="372B66A7">
            <wp:extent cx="5940425" cy="2672715"/>
            <wp:effectExtent l="0" t="0" r="3175" b="0"/>
            <wp:docPr id="5" name="Рисунок 5" descr="D:\Личные данные\Рабочий стол\2021-2022 учебный год\Мероприятия\PHOTO-2021-09-07-11-21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ичные данные\Рабочий стол\2021-2022 учебный год\Мероприятия\PHOTO-2021-09-07-11-21-2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23C8" w:rsidRPr="004423C8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5940425" cy="4455319"/>
            <wp:effectExtent l="0" t="0" r="3175" b="2540"/>
            <wp:docPr id="11" name="Рисунок 11" descr="D:\Личные данные\Рабочий стол\2021-2022 учебный год\Мероприятия\IMG_8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Личные данные\Рабочий стол\2021-2022 учебный год\Мероприятия\IMG_84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6C92">
        <w:rPr>
          <w:rFonts w:ascii="Times New Roman" w:eastAsia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39790" cy="4248150"/>
            <wp:effectExtent l="0" t="0" r="3810" b="0"/>
            <wp:docPr id="6" name="Рисунок 6" descr="D:\Личные данные\Рабочий стол\2021-2022 учебный год\Мероприятия\PHOTO-2021-09-07-11-21-29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ичные данные\Рабочий стол\2021-2022 учебный год\Мероприятия\PHOTO-2021-09-07-11-21-29-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71" cy="425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134" w:rsidRDefault="00266C92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</w:rPr>
      </w:pPr>
      <w:r w:rsidRPr="00266C92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5953125" cy="4219575"/>
            <wp:effectExtent l="0" t="0" r="9525" b="9525"/>
            <wp:docPr id="3" name="Рисунок 3" descr="D:\Личные данные\Рабочий стол\2021-2022 учебный год\Мероприятия\IMG_8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ичные данные\Рабочий стол\2021-2022 учебный год\Мероприятия\IMG_84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360" cy="4221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134" w:rsidRDefault="005E3134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</w:rPr>
      </w:pPr>
    </w:p>
    <w:p w:rsidR="005E3134" w:rsidRDefault="005E3134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</w:rPr>
      </w:pPr>
      <w:bookmarkStart w:id="0" w:name="_GoBack"/>
      <w:bookmarkEnd w:id="0"/>
    </w:p>
    <w:p w:rsidR="004919A4" w:rsidRDefault="004423C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4423C8">
        <w:rPr>
          <w:rFonts w:ascii="Times New Roman" w:eastAsia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0425" cy="4455319"/>
            <wp:effectExtent l="0" t="0" r="3175" b="2540"/>
            <wp:docPr id="12" name="Рисунок 12" descr="D:\Личные данные\Рабочий стол\2021-2022 учебный год\Мероприятия\PHOTO-2021-09-07-11-21-29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Личные данные\Рабочий стол\2021-2022 учебный год\Мероприятия\PHOTO-2021-09-07-11-21-29-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23C8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5940425" cy="4455319"/>
            <wp:effectExtent l="0" t="0" r="3175" b="2540"/>
            <wp:docPr id="13" name="Рисунок 13" descr="D:\Личные данные\Рабочий стол\2021-2022 учебный год\Мероприятия\98bb08d6-df0f-4f74-8b4c-3cd489586b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Личные данные\Рабочий стол\2021-2022 учебный год\Мероприятия\98bb08d6-df0f-4f74-8b4c-3cd489586b2c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5A96" w:rsidRPr="00266C92">
        <w:rPr>
          <w:rFonts w:ascii="Times New Roman" w:eastAsia="Times New Roman" w:hAnsi="Times New Roman" w:cs="Times New Roman"/>
          <w:noProof/>
          <w:sz w:val="28"/>
        </w:rPr>
        <w:lastRenderedPageBreak/>
        <w:drawing>
          <wp:inline distT="0" distB="0" distL="0" distR="0" wp14:anchorId="316ED5CB" wp14:editId="040CA983">
            <wp:extent cx="5962650" cy="3657600"/>
            <wp:effectExtent l="0" t="0" r="0" b="0"/>
            <wp:docPr id="4" name="Рисунок 4" descr="D:\Личные данные\Рабочий стол\2021-2022 учебный год\Мероприятия\IMG_8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Личные данные\Рабочий стол\2021-2022 учебный год\Мероприятия\IMG_84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91557" cy="367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23C8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5939155" cy="3619500"/>
            <wp:effectExtent l="0" t="0" r="4445" b="0"/>
            <wp:docPr id="14" name="Рисунок 14" descr="D:\Личные данные\Рабочий стол\2021-2022 учебный год\Мероприятия\5b7b9a15-b989-4d5a-ac6c-64c1aa1284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Личные данные\Рабочий стол\2021-2022 учебный год\Мероприятия\5b7b9a15-b989-4d5a-ac6c-64c1aa1284c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9" cy="362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5A96" w:rsidRPr="004423C8">
        <w:rPr>
          <w:rFonts w:ascii="Times New Roman" w:eastAsia="Times New Roman" w:hAnsi="Times New Roman" w:cs="Times New Roman"/>
          <w:noProof/>
          <w:sz w:val="28"/>
        </w:rPr>
        <w:lastRenderedPageBreak/>
        <w:drawing>
          <wp:inline distT="0" distB="0" distL="0" distR="0" wp14:anchorId="00919186" wp14:editId="6B88699D">
            <wp:extent cx="5940425" cy="3340100"/>
            <wp:effectExtent l="0" t="0" r="3175" b="0"/>
            <wp:docPr id="15" name="Рисунок 15" descr="D:\Личные данные\Рабочий стол\2021-2022 учебный год\Мероприятия\Д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Личные данные\Рабочий стол\2021-2022 учебный год\Мероприятия\ДО 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5A96" w:rsidRPr="00BC5A96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5810250" cy="6076950"/>
            <wp:effectExtent l="0" t="0" r="0" b="0"/>
            <wp:docPr id="16" name="Рисунок 16" descr="D:\Личные данные\Рабочий стол\2021-2022 учебный год\Мероприятия\Д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Личные данные\Рабочий стол\2021-2022 учебный год\Мероприятия\ДО 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5A96" w:rsidRPr="00BC5A96">
        <w:rPr>
          <w:rFonts w:ascii="Times New Roman" w:eastAsia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753100" cy="3657600"/>
            <wp:effectExtent l="0" t="0" r="0" b="0"/>
            <wp:docPr id="18" name="Рисунок 18" descr="D:\Личные данные\Рабочий стол\2021-2022 учебный год\Мероприятия\ДО 4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Личные данные\Рабочий стол\2021-2022 учебный год\Мероприятия\ДО 4 (5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5A96" w:rsidRPr="00BC5A96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5772150" cy="4162425"/>
            <wp:effectExtent l="0" t="0" r="0" b="9525"/>
            <wp:docPr id="19" name="Рисунок 19" descr="D:\Личные данные\Рабочий стол\2021-2022 учебный год\Мероприятия\ДО 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Личные данные\Рабочий стол\2021-2022 учебный год\Мероприятия\ДО 3-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5A96" w:rsidRPr="00BC5A96">
        <w:rPr>
          <w:rFonts w:ascii="Times New Roman" w:eastAsia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4343400" cy="4191000"/>
            <wp:effectExtent l="0" t="0" r="0" b="0"/>
            <wp:docPr id="20" name="Рисунок 20" descr="D:\Личные данные\Рабочий стол\2021-2022 учебный год\Мероприятия\ДО 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Личные данные\Рабочий стол\2021-2022 учебный год\Мероприятия\ДО 4 (2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5A96" w:rsidRPr="00BC5A96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5705475" cy="3752850"/>
            <wp:effectExtent l="0" t="0" r="9525" b="0"/>
            <wp:docPr id="17" name="Рисунок 17" descr="D:\Личные данные\Рабочий стол\2021-2022 учебный год\Мероприятия\ДО 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Личные данные\Рабочий стол\2021-2022 учебный год\Мероприятия\ДО 4 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19A4" w:rsidSect="00266C92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19A4"/>
    <w:rsid w:val="00266C92"/>
    <w:rsid w:val="004363D3"/>
    <w:rsid w:val="004423C8"/>
    <w:rsid w:val="004919A4"/>
    <w:rsid w:val="00492B5B"/>
    <w:rsid w:val="005E3134"/>
    <w:rsid w:val="00687A9F"/>
    <w:rsid w:val="00693CAF"/>
    <w:rsid w:val="00BC5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ECD243"/>
  <w15:docId w15:val="{408F7862-CA39-4CF8-AE09-A9A37A865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363D3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363D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11</Pages>
  <Words>450</Words>
  <Characters>2571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Пользователь Windows</cp:lastModifiedBy>
  <cp:revision>4</cp:revision>
  <dcterms:created xsi:type="dcterms:W3CDTF">2021-09-27T08:02:00Z</dcterms:created>
  <dcterms:modified xsi:type="dcterms:W3CDTF">2021-09-27T08:52:00Z</dcterms:modified>
</cp:coreProperties>
</file>